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3" w:rsidRDefault="00210913">
      <w:pPr>
        <w:rPr>
          <w:rFonts w:ascii="Times New Roman" w:hAnsi="Times New Roman" w:cs="Times New Roman"/>
          <w:sz w:val="24"/>
          <w:szCs w:val="24"/>
        </w:rPr>
      </w:pPr>
    </w:p>
    <w:p w:rsidR="00210913" w:rsidRDefault="00976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 мая 2023 года в рамках проекта «Культура для школьников» стартует ежегодная патриотическая акция «Летопись сердец», которая в этом году посвящена сценическому искусству в годы Великой Отечественной войны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0913" w:rsidRDefault="00976844" w:rsidP="00976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Театры нашей страны во время Великой Отечественной войны создавали фронтовые бригады, собирали средства для нужд армии </w:t>
      </w:r>
      <w:r>
        <w:rPr>
          <w:rFonts w:ascii="Times New Roman" w:hAnsi="Times New Roman" w:cs="Times New Roman"/>
          <w:sz w:val="28"/>
          <w:szCs w:val="28"/>
        </w:rPr>
        <w:br/>
        <w:t>и поддерживали моральный дух тех, кто работал в тылу.</w:t>
      </w:r>
    </w:p>
    <w:p w:rsidR="00210913" w:rsidRDefault="00976844" w:rsidP="00976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подготовлены видеоролики с историями о том, как </w:t>
      </w:r>
      <w:r>
        <w:rPr>
          <w:rFonts w:ascii="Times New Roman" w:hAnsi="Times New Roman" w:cs="Times New Roman"/>
          <w:sz w:val="28"/>
          <w:szCs w:val="28"/>
        </w:rPr>
        <w:br/>
        <w:t xml:space="preserve">театральное искусство помогало выжить и как сами театры выживали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далекое военное время.</w:t>
      </w:r>
    </w:p>
    <w:p w:rsidR="00976844" w:rsidRDefault="00976844" w:rsidP="00976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10 мая школьникам будет предложено опубликовать свои творческие работы в трех номинациях:</w:t>
      </w:r>
    </w:p>
    <w:p w:rsidR="00976844" w:rsidRPr="00976844" w:rsidRDefault="00976844" w:rsidP="009768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44">
        <w:rPr>
          <w:rFonts w:ascii="Times New Roman" w:hAnsi="Times New Roman" w:cs="Times New Roman"/>
          <w:sz w:val="28"/>
          <w:szCs w:val="28"/>
        </w:rPr>
        <w:t xml:space="preserve">школьный театр (сцена или спектакль на тему Великой Отечественной войны), </w:t>
      </w:r>
    </w:p>
    <w:p w:rsidR="00976844" w:rsidRPr="00976844" w:rsidRDefault="00976844" w:rsidP="009768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44">
        <w:rPr>
          <w:rFonts w:ascii="Times New Roman" w:hAnsi="Times New Roman" w:cs="Times New Roman"/>
          <w:sz w:val="28"/>
          <w:szCs w:val="28"/>
        </w:rPr>
        <w:t>вокал (песни того военного времени),</w:t>
      </w:r>
    </w:p>
    <w:p w:rsidR="00210913" w:rsidRPr="00976844" w:rsidRDefault="00976844" w:rsidP="009768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44">
        <w:rPr>
          <w:rFonts w:ascii="Times New Roman" w:hAnsi="Times New Roman" w:cs="Times New Roman"/>
          <w:sz w:val="28"/>
          <w:szCs w:val="28"/>
        </w:rPr>
        <w:t>танец (военно-патриотическая тематика) с хештегом</w:t>
      </w:r>
      <w:hyperlink r:id="rId5" w:history="1">
        <w:r w:rsidRPr="00976844">
          <w:rPr>
            <w:rStyle w:val="a6"/>
            <w:rFonts w:ascii="Times New Roman" w:hAnsi="Times New Roman" w:cs="Times New Roman"/>
            <w:sz w:val="28"/>
          </w:rPr>
          <w:t>#9маякдш</w:t>
        </w:r>
      </w:hyperlink>
      <w:r>
        <w:t xml:space="preserve"> </w:t>
      </w:r>
      <w:r w:rsidRPr="00976844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9768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76844">
        <w:rPr>
          <w:rFonts w:ascii="Times New Roman" w:hAnsi="Times New Roman" w:cs="Times New Roman"/>
          <w:sz w:val="28"/>
          <w:szCs w:val="28"/>
        </w:rPr>
        <w:t>».</w:t>
      </w:r>
    </w:p>
    <w:p w:rsidR="00210913" w:rsidRDefault="00976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640715</wp:posOffset>
            </wp:positionV>
            <wp:extent cx="7267575" cy="4848225"/>
            <wp:effectExtent l="19050" t="0" r="9525" b="0"/>
            <wp:wrapNone/>
            <wp:docPr id="1" name="Рисунок 1" descr="C:\Users\Музей\Desktop\на сайт\feG_aRbA7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на сайт\feG_aRbA7y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Тридцать лучших работ будут опубликованы на портале </w:t>
      </w:r>
      <w:hyperlink r:id="rId7" w:tgtFrame="_blank" w:history="1">
        <w:proofErr w:type="spellStart"/>
        <w:r w:rsidRPr="00976844">
          <w:rPr>
            <w:rStyle w:val="a6"/>
            <w:rFonts w:ascii="Times New Roman" w:hAnsi="Times New Roman" w:cs="Times New Roman"/>
            <w:sz w:val="28"/>
          </w:rPr>
          <w:t>Культурадляшкольников</w:t>
        </w:r>
        <w:proofErr w:type="gramStart"/>
        <w:r w:rsidRPr="00976844">
          <w:rPr>
            <w:rStyle w:val="a6"/>
            <w:rFonts w:ascii="Times New Roman" w:hAnsi="Times New Roman" w:cs="Times New Roman"/>
            <w:sz w:val="28"/>
          </w:rPr>
          <w:t>.Р</w:t>
        </w:r>
        <w:proofErr w:type="gramEnd"/>
        <w:r w:rsidRPr="00976844">
          <w:rPr>
            <w:rStyle w:val="a6"/>
            <w:rFonts w:ascii="Times New Roman" w:hAnsi="Times New Roman" w:cs="Times New Roman"/>
            <w:sz w:val="28"/>
          </w:rPr>
          <w:t>Ф</w:t>
        </w:r>
        <w:proofErr w:type="spellEnd"/>
      </w:hyperlink>
      <w:r>
        <w:rPr>
          <w:rFonts w:ascii="Times New Roman" w:hAnsi="Times New Roman" w:cs="Times New Roman"/>
          <w:sz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их авторы отмечены сертификатами </w:t>
      </w:r>
      <w:r>
        <w:rPr>
          <w:rFonts w:ascii="Times New Roman" w:hAnsi="Times New Roman" w:cs="Times New Roman"/>
          <w:sz w:val="28"/>
          <w:szCs w:val="28"/>
        </w:rPr>
        <w:br/>
        <w:t>и памятными подарками от проекта.</w:t>
      </w:r>
    </w:p>
    <w:p w:rsidR="00976844" w:rsidRDefault="00976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844" w:rsidRDefault="00976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6844" w:rsidSect="00976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914"/>
    <w:multiLevelType w:val="hybridMultilevel"/>
    <w:tmpl w:val="556C7E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13"/>
    <w:rsid w:val="00210913"/>
    <w:rsid w:val="005421B6"/>
    <w:rsid w:val="00976844"/>
    <w:rsid w:val="00F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8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76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CA%F3%EB%FC%F2%F3%F0%E0%E4%EB%FF%F8%EA%EE%EB%FC%ED%E8%EA%EE%E2.%D0%D4&amp;post=-185552178_189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9%D0%BC%D0%B0%D1%8F%D0%BA%D0%B4%D1%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Маликова</dc:creator>
  <cp:lastModifiedBy>Space</cp:lastModifiedBy>
  <cp:revision>2</cp:revision>
  <cp:lastPrinted>2023-04-21T09:15:00Z</cp:lastPrinted>
  <dcterms:created xsi:type="dcterms:W3CDTF">2023-05-03T08:05:00Z</dcterms:created>
  <dcterms:modified xsi:type="dcterms:W3CDTF">2023-05-03T08:05:00Z</dcterms:modified>
</cp:coreProperties>
</file>